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5A" w:rsidRDefault="005B672D" w:rsidP="00A52379">
      <w:pPr>
        <w:pStyle w:val="A-BH"/>
      </w:pPr>
      <w:r w:rsidRPr="00700AD2">
        <w:t>Behold, I Come to Do Your Will</w:t>
      </w:r>
    </w:p>
    <w:p w:rsidR="00F10A5A" w:rsidRDefault="000639DE" w:rsidP="00A52379">
      <w:pPr>
        <w:pStyle w:val="A-Text"/>
      </w:pPr>
      <w:r w:rsidRPr="000639DE">
        <w:t xml:space="preserve">Read each of the following Gospel passages and, for each, answer </w:t>
      </w:r>
      <w:r w:rsidR="002108F0">
        <w:t xml:space="preserve">the following question: </w:t>
      </w:r>
      <w:r w:rsidRPr="000639DE">
        <w:t>How does Jesus respond to his heavenly Father’s will in this Scripture account?</w:t>
      </w:r>
    </w:p>
    <w:p w:rsidR="00F10A5A" w:rsidRDefault="00F10A5A" w:rsidP="00A52379">
      <w:pPr>
        <w:pStyle w:val="A-Text"/>
      </w:pPr>
    </w:p>
    <w:p w:rsidR="00F10A5A" w:rsidRDefault="005B672D" w:rsidP="00A52379">
      <w:pPr>
        <w:pStyle w:val="A-Text"/>
      </w:pPr>
      <w:r w:rsidRPr="00700AD2">
        <w:t>Matthew 4:1</w:t>
      </w:r>
      <w:r>
        <w:t>–</w:t>
      </w:r>
      <w:r w:rsidRPr="00700AD2">
        <w:t>11 (Jesus</w:t>
      </w:r>
      <w:r w:rsidR="002108F0">
        <w:t xml:space="preserve"> is tempted.</w:t>
      </w:r>
      <w:r w:rsidRPr="00700AD2">
        <w:t>)</w:t>
      </w: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A52379" w:rsidRDefault="00A52379" w:rsidP="00A52379">
      <w:pPr>
        <w:pStyle w:val="A-Text"/>
      </w:pPr>
    </w:p>
    <w:p w:rsidR="00A52379" w:rsidRDefault="00A52379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5B672D" w:rsidP="00A52379">
      <w:pPr>
        <w:pStyle w:val="A-Text"/>
      </w:pPr>
      <w:r w:rsidRPr="00700AD2">
        <w:t>Mark 14:32</w:t>
      </w:r>
      <w:r>
        <w:t>–</w:t>
      </w:r>
      <w:r w:rsidRPr="00700AD2">
        <w:t>36</w:t>
      </w:r>
      <w:r>
        <w:t xml:space="preserve"> (Jesus is ready to do the Father’s will.)</w:t>
      </w: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A52379" w:rsidRDefault="00A52379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5B672D" w:rsidP="00A52379">
      <w:pPr>
        <w:pStyle w:val="A-Text"/>
      </w:pPr>
      <w:r w:rsidRPr="00700AD2">
        <w:t>Luke 4:16</w:t>
      </w:r>
      <w:r>
        <w:t>–</w:t>
      </w:r>
      <w:r w:rsidRPr="00700AD2">
        <w:t>21</w:t>
      </w:r>
      <w:r>
        <w:t xml:space="preserve"> (Jesus reads a description of his call to do God’s will in the words of the Prophet Isaiah.)</w:t>
      </w: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A52379" w:rsidRDefault="00A52379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F10A5A" w:rsidRDefault="005B672D" w:rsidP="00A52379">
      <w:pPr>
        <w:pStyle w:val="A-Text"/>
      </w:pPr>
      <w:r w:rsidRPr="00700AD2">
        <w:t>John 12:44</w:t>
      </w:r>
      <w:r>
        <w:t>–</w:t>
      </w:r>
      <w:r w:rsidRPr="00700AD2">
        <w:t>50</w:t>
      </w:r>
      <w:r>
        <w:t xml:space="preserve"> (Jesus says and does what the Father commands him.)</w:t>
      </w:r>
    </w:p>
    <w:p w:rsidR="00F10A5A" w:rsidRDefault="00F10A5A" w:rsidP="00A52379">
      <w:pPr>
        <w:pStyle w:val="A-Text"/>
      </w:pPr>
    </w:p>
    <w:p w:rsidR="00F10A5A" w:rsidRDefault="00F10A5A" w:rsidP="00A52379">
      <w:pPr>
        <w:pStyle w:val="A-Text"/>
      </w:pPr>
    </w:p>
    <w:p w:rsidR="001F4B08" w:rsidRDefault="001F4B08" w:rsidP="00A52379">
      <w:pPr>
        <w:pStyle w:val="A-Text"/>
      </w:pPr>
    </w:p>
    <w:sectPr w:rsidR="001F4B0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68" w:rsidRDefault="00625568" w:rsidP="004D0079">
      <w:r>
        <w:separator/>
      </w:r>
    </w:p>
    <w:p w:rsidR="00625568" w:rsidRDefault="00625568"/>
  </w:endnote>
  <w:endnote w:type="continuationSeparator" w:id="0">
    <w:p w:rsidR="00625568" w:rsidRDefault="00625568" w:rsidP="004D0079">
      <w:r>
        <w:continuationSeparator/>
      </w:r>
    </w:p>
    <w:p w:rsidR="00625568" w:rsidRDefault="006255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F10A5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108F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108F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10A5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108F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108F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68" w:rsidRDefault="00625568" w:rsidP="004D0079">
      <w:r>
        <w:separator/>
      </w:r>
    </w:p>
    <w:p w:rsidR="00625568" w:rsidRDefault="00625568"/>
  </w:footnote>
  <w:footnote w:type="continuationSeparator" w:id="0">
    <w:p w:rsidR="00625568" w:rsidRDefault="00625568" w:rsidP="004D0079">
      <w:r>
        <w:continuationSeparator/>
      </w:r>
    </w:p>
    <w:p w:rsidR="00625568" w:rsidRDefault="006255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672D" w:rsidP="00DC08C5">
    <w:pPr>
      <w:pStyle w:val="A-Header-articletitlepage2"/>
    </w:pPr>
    <w:r>
      <w:t xml:space="preserve">Behold, I Come to Do Your Will 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F10A5A">
      <w:fldChar w:fldCharType="begin"/>
    </w:r>
    <w:r w:rsidR="003D333A">
      <w:instrText xml:space="preserve"> PAGE   \* MERGEFORMAT </w:instrText>
    </w:r>
    <w:r w:rsidR="00F10A5A">
      <w:fldChar w:fldCharType="separate"/>
    </w:r>
    <w:r w:rsidR="00A52379">
      <w:rPr>
        <w:noProof/>
      </w:rPr>
      <w:t>2</w:t>
    </w:r>
    <w:r w:rsidR="00F10A5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46FE"/>
    <w:rsid w:val="00011B92"/>
    <w:rsid w:val="000174A3"/>
    <w:rsid w:val="0002055A"/>
    <w:rsid w:val="00021A66"/>
    <w:rsid w:val="000262AD"/>
    <w:rsid w:val="00026B17"/>
    <w:rsid w:val="000318AE"/>
    <w:rsid w:val="00056DA9"/>
    <w:rsid w:val="000639D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1876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3EC4"/>
    <w:rsid w:val="001E64A9"/>
    <w:rsid w:val="001E79E6"/>
    <w:rsid w:val="001F322F"/>
    <w:rsid w:val="001F4B08"/>
    <w:rsid w:val="001F7384"/>
    <w:rsid w:val="0020638E"/>
    <w:rsid w:val="002108F0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672D"/>
    <w:rsid w:val="005E0C08"/>
    <w:rsid w:val="005F599B"/>
    <w:rsid w:val="0060248C"/>
    <w:rsid w:val="006067CC"/>
    <w:rsid w:val="00614B48"/>
    <w:rsid w:val="00623829"/>
    <w:rsid w:val="00624A61"/>
    <w:rsid w:val="00625568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379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4B11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0A5A"/>
    <w:rsid w:val="00F352E1"/>
    <w:rsid w:val="00F40A11"/>
    <w:rsid w:val="00F443B7"/>
    <w:rsid w:val="00F447FB"/>
    <w:rsid w:val="00F63A43"/>
    <w:rsid w:val="00F712AC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115F-727F-4B8F-A2F9-030DD92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2012-05-07T18:03:00Z</dcterms:created>
  <dcterms:modified xsi:type="dcterms:W3CDTF">2012-07-16T17:08:00Z</dcterms:modified>
</cp:coreProperties>
</file>